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B12EA" w14:textId="77777777" w:rsidR="00372BB1" w:rsidRPr="007E00B7" w:rsidRDefault="00372BB1" w:rsidP="007E00B7">
      <w:pPr>
        <w:rPr>
          <w:rFonts w:ascii="Calibri" w:hAnsi="Calibri"/>
          <w:b/>
          <w:sz w:val="28"/>
        </w:rPr>
      </w:pPr>
      <w:r w:rsidRPr="007E00B7">
        <w:rPr>
          <w:rFonts w:ascii="Calibri" w:hAnsi="Calibri"/>
          <w:b/>
          <w:sz w:val="28"/>
        </w:rPr>
        <w:t>Realising Earth Democracy</w:t>
      </w:r>
      <w:r w:rsidR="00A862BB" w:rsidRPr="007E00B7">
        <w:rPr>
          <w:rFonts w:ascii="Calibri" w:hAnsi="Calibri"/>
          <w:b/>
          <w:sz w:val="28"/>
        </w:rPr>
        <w:t>: Governance From Below</w:t>
      </w:r>
    </w:p>
    <w:p w14:paraId="6F713E4C" w14:textId="77777777" w:rsidR="00A862BB" w:rsidRPr="007E00B7" w:rsidRDefault="00A862BB">
      <w:pPr>
        <w:rPr>
          <w:rFonts w:ascii="Calibri" w:hAnsi="Calibri"/>
          <w:b/>
        </w:rPr>
      </w:pPr>
    </w:p>
    <w:p w14:paraId="666FD8A7" w14:textId="77777777" w:rsidR="00A862BB" w:rsidRPr="007E00B7" w:rsidRDefault="00A862BB" w:rsidP="007E00B7">
      <w:pPr>
        <w:rPr>
          <w:rFonts w:ascii="Calibri" w:hAnsi="Calibri"/>
          <w:b/>
        </w:rPr>
      </w:pPr>
      <w:r w:rsidRPr="007E00B7">
        <w:rPr>
          <w:rFonts w:ascii="Calibri" w:hAnsi="Calibri"/>
          <w:b/>
        </w:rPr>
        <w:t>Peter D. Burdon</w:t>
      </w:r>
    </w:p>
    <w:p w14:paraId="6BD76B63" w14:textId="77777777" w:rsidR="00A862BB" w:rsidRPr="007E00B7" w:rsidRDefault="00A862BB" w:rsidP="00A862BB">
      <w:pPr>
        <w:rPr>
          <w:rFonts w:ascii="Calibri" w:hAnsi="Calibri"/>
        </w:rPr>
      </w:pPr>
    </w:p>
    <w:p w14:paraId="423FA44F" w14:textId="77777777" w:rsidR="00372BB1" w:rsidRPr="007E00B7" w:rsidRDefault="00372BB1" w:rsidP="00A862BB">
      <w:pPr>
        <w:rPr>
          <w:rFonts w:ascii="Calibri" w:hAnsi="Calibri"/>
        </w:rPr>
      </w:pPr>
    </w:p>
    <w:p w14:paraId="4C1133EF" w14:textId="4B023D34" w:rsidR="00340166" w:rsidRPr="00340166" w:rsidRDefault="00340166" w:rsidP="00A862BB">
      <w:pPr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Abstract</w:t>
      </w:r>
      <w:bookmarkStart w:id="0" w:name="_GoBack"/>
      <w:bookmarkEnd w:id="0"/>
    </w:p>
    <w:p w14:paraId="1E8F418B" w14:textId="77777777" w:rsidR="00A862BB" w:rsidRPr="007E00B7" w:rsidRDefault="00372BB1" w:rsidP="00A862BB">
      <w:pPr>
        <w:jc w:val="both"/>
        <w:rPr>
          <w:rFonts w:ascii="Calibri" w:hAnsi="Calibri"/>
        </w:rPr>
      </w:pPr>
      <w:r w:rsidRPr="007E00B7">
        <w:rPr>
          <w:rFonts w:ascii="Calibri" w:hAnsi="Calibri"/>
        </w:rPr>
        <w:t xml:space="preserve">The Project of Earth Democracy </w:t>
      </w:r>
      <w:r w:rsidR="0014343D" w:rsidRPr="007E00B7">
        <w:rPr>
          <w:rFonts w:ascii="Calibri" w:hAnsi="Calibri"/>
        </w:rPr>
        <w:t xml:space="preserve">challenges us to conceive of governance in a way that fuses ecocentric ethics with participatory democracy. </w:t>
      </w:r>
      <w:r w:rsidR="00A862BB" w:rsidRPr="007E00B7">
        <w:rPr>
          <w:rFonts w:ascii="Calibri" w:hAnsi="Calibri"/>
        </w:rPr>
        <w:t>One key challenge to this project is that existing states are so compromised by growth fetishism and corporate interests that the changes needed to create a sustainable and just society will never be generated from the ‘top down’. Instead, I contend that they can only arise through social movements ‘from below’. Picking up from Gustav Landour’s insight that the State is a ‘certain relationship between human beings’ that we overcome by ‘contracting other relationships’ I contend that prefigurative politics and struggle are preconditions for realising Earth Democracy.</w:t>
      </w:r>
    </w:p>
    <w:p w14:paraId="78D238F9" w14:textId="77777777" w:rsidR="0014343D" w:rsidRPr="007E00B7" w:rsidRDefault="0014343D" w:rsidP="00372BB1">
      <w:pPr>
        <w:jc w:val="both"/>
        <w:rPr>
          <w:rFonts w:ascii="Calibri" w:hAnsi="Calibri"/>
        </w:rPr>
      </w:pPr>
    </w:p>
    <w:p w14:paraId="33E0B39A" w14:textId="33BCBBDF" w:rsidR="00372BB1" w:rsidRPr="007E00B7" w:rsidRDefault="0014343D" w:rsidP="00372BB1">
      <w:pPr>
        <w:jc w:val="both"/>
        <w:rPr>
          <w:rFonts w:ascii="Calibri" w:hAnsi="Calibri"/>
        </w:rPr>
      </w:pPr>
      <w:r w:rsidRPr="007E00B7">
        <w:rPr>
          <w:rFonts w:ascii="Calibri" w:hAnsi="Calibri"/>
        </w:rPr>
        <w:t xml:space="preserve">To support this contention, I conduct a forensic examination of influential prefigurative movements such as Movement for a New Society, Students for a Democratic Society </w:t>
      </w:r>
      <w:r w:rsidR="009621A8" w:rsidRPr="007E00B7">
        <w:rPr>
          <w:rFonts w:ascii="Calibri" w:hAnsi="Calibri"/>
        </w:rPr>
        <w:t xml:space="preserve">(including the weather underground) </w:t>
      </w:r>
      <w:r w:rsidRPr="007E00B7">
        <w:rPr>
          <w:rFonts w:ascii="Calibri" w:hAnsi="Calibri"/>
        </w:rPr>
        <w:t>and the Clam Shell Alliance. While diverse, these movements pioneered forms of consensus decision-making, communal living, direct action, and self-education now central to antiauthoritarian movements.</w:t>
      </w:r>
      <w:r w:rsidR="00A862BB" w:rsidRPr="007E00B7">
        <w:rPr>
          <w:rFonts w:ascii="Calibri" w:hAnsi="Calibri"/>
        </w:rPr>
        <w:t xml:space="preserve"> My interest in conducting this investigation is twofold. First, I am interested in understanding why </w:t>
      </w:r>
      <w:r w:rsidR="00B34B43" w:rsidRPr="007E00B7">
        <w:rPr>
          <w:rFonts w:ascii="Calibri" w:hAnsi="Calibri"/>
        </w:rPr>
        <w:t>these</w:t>
      </w:r>
      <w:r w:rsidR="00A862BB" w:rsidRPr="007E00B7">
        <w:rPr>
          <w:rFonts w:ascii="Calibri" w:hAnsi="Calibri"/>
        </w:rPr>
        <w:t xml:space="preserve"> </w:t>
      </w:r>
      <w:r w:rsidR="00CA0C3D">
        <w:rPr>
          <w:rFonts w:ascii="Calibri" w:hAnsi="Calibri"/>
        </w:rPr>
        <w:t xml:space="preserve">prefigurative </w:t>
      </w:r>
      <w:r w:rsidR="00A862BB" w:rsidRPr="007E00B7">
        <w:rPr>
          <w:rFonts w:ascii="Calibri" w:hAnsi="Calibri"/>
        </w:rPr>
        <w:t>movements collapsed. Second, I wish to uncover lessons that have relevance for advocates of Earth Democracy as we struggle to create the foundations for an ecological society from the shell of the old.</w:t>
      </w:r>
    </w:p>
    <w:p w14:paraId="4E56DA42" w14:textId="77777777" w:rsidR="007E00B7" w:rsidRDefault="007E00B7" w:rsidP="00372BB1">
      <w:pPr>
        <w:jc w:val="both"/>
        <w:rPr>
          <w:rFonts w:ascii="Calibri" w:hAnsi="Calibri"/>
        </w:rPr>
      </w:pPr>
    </w:p>
    <w:p w14:paraId="1688D03E" w14:textId="77777777" w:rsidR="003E28C7" w:rsidRPr="007E00B7" w:rsidRDefault="003E28C7" w:rsidP="00372BB1">
      <w:pPr>
        <w:jc w:val="both"/>
        <w:rPr>
          <w:rFonts w:ascii="Calibri" w:hAnsi="Calibri"/>
        </w:rPr>
      </w:pPr>
    </w:p>
    <w:p w14:paraId="75000278" w14:textId="46D2A675" w:rsidR="007E00B7" w:rsidRDefault="00340166" w:rsidP="00372BB1">
      <w:pPr>
        <w:jc w:val="both"/>
        <w:rPr>
          <w:rFonts w:ascii="Calibri" w:hAnsi="Calibri"/>
          <w:u w:val="single"/>
        </w:rPr>
      </w:pPr>
      <w:r w:rsidRPr="00340166">
        <w:rPr>
          <w:rFonts w:ascii="Calibri" w:hAnsi="Calibri"/>
          <w:u w:val="single"/>
        </w:rPr>
        <w:t>Speaker Biography</w:t>
      </w:r>
    </w:p>
    <w:p w14:paraId="0C3E3980" w14:textId="421F767B" w:rsidR="00340166" w:rsidRPr="00340166" w:rsidRDefault="00340166" w:rsidP="00340166">
      <w:pPr>
        <w:rPr>
          <w:rFonts w:asciiTheme="majorHAnsi" w:eastAsia="Times New Roman" w:hAnsiTheme="majorHAnsi" w:cs="Times New Roman"/>
          <w:sz w:val="22"/>
          <w:szCs w:val="22"/>
          <w:lang w:val="en-AU" w:eastAsia="en-US"/>
        </w:rPr>
      </w:pPr>
      <w:r w:rsidRPr="00340166">
        <w:rPr>
          <w:rFonts w:asciiTheme="majorHAnsi" w:eastAsia="Times New Roman" w:hAnsiTheme="majorHAnsi" w:cs="Times New Roman"/>
          <w:color w:val="000000"/>
          <w:szCs w:val="22"/>
          <w:shd w:val="clear" w:color="auto" w:fill="FFFFFF"/>
          <w:lang w:val="en-AU" w:eastAsia="en-US"/>
        </w:rPr>
        <w:t>Peter Burdon is a Senior Lecturer at the Adelaide Law School. His PhD won</w:t>
      </w:r>
      <w:r w:rsidRPr="00340166">
        <w:rPr>
          <w:rFonts w:asciiTheme="majorHAnsi" w:eastAsia="Times New Roman" w:hAnsiTheme="majorHAnsi" w:cs="Times New Roman"/>
          <w:color w:val="000000"/>
          <w:szCs w:val="22"/>
          <w:lang w:val="en-AU" w:eastAsia="en-US"/>
        </w:rPr>
        <w:t xml:space="preserve"> </w:t>
      </w:r>
      <w:r w:rsidRPr="00340166">
        <w:rPr>
          <w:rFonts w:asciiTheme="majorHAnsi" w:eastAsia="Times New Roman" w:hAnsiTheme="majorHAnsi" w:cs="Times New Roman"/>
          <w:color w:val="000000"/>
          <w:szCs w:val="22"/>
          <w:shd w:val="clear" w:color="auto" w:fill="FFFFFF"/>
          <w:lang w:val="en-AU" w:eastAsia="en-US"/>
        </w:rPr>
        <w:t>the Bonython Prize and a University Research Medal for best original thesis.</w:t>
      </w:r>
      <w:r w:rsidRPr="00340166">
        <w:rPr>
          <w:rFonts w:asciiTheme="majorHAnsi" w:eastAsia="Times New Roman" w:hAnsiTheme="majorHAnsi" w:cs="Times New Roman"/>
          <w:color w:val="000000"/>
          <w:szCs w:val="22"/>
          <w:lang w:val="en-AU" w:eastAsia="en-US"/>
        </w:rPr>
        <w:t xml:space="preserve"> </w:t>
      </w:r>
      <w:r w:rsidRPr="00340166">
        <w:rPr>
          <w:rFonts w:asciiTheme="majorHAnsi" w:eastAsia="Times New Roman" w:hAnsiTheme="majorHAnsi" w:cs="Times New Roman"/>
          <w:color w:val="000000"/>
          <w:szCs w:val="22"/>
          <w:shd w:val="clear" w:color="auto" w:fill="FFFFFF"/>
          <w:lang w:val="en-AU" w:eastAsia="en-US"/>
        </w:rPr>
        <w:t>It will be published as part of the Routledge 'Law, Justice and Ecology'</w:t>
      </w:r>
      <w:r w:rsidRPr="00340166">
        <w:rPr>
          <w:rFonts w:asciiTheme="majorHAnsi" w:eastAsia="Times New Roman" w:hAnsiTheme="majorHAnsi" w:cs="Times New Roman"/>
          <w:color w:val="000000"/>
          <w:szCs w:val="22"/>
          <w:lang w:val="en-AU" w:eastAsia="en-US"/>
        </w:rPr>
        <w:t xml:space="preserve"> </w:t>
      </w:r>
      <w:r w:rsidRPr="00340166">
        <w:rPr>
          <w:rFonts w:asciiTheme="majorHAnsi" w:eastAsia="Times New Roman" w:hAnsiTheme="majorHAnsi" w:cs="Times New Roman"/>
          <w:color w:val="000000"/>
          <w:szCs w:val="22"/>
          <w:shd w:val="clear" w:color="auto" w:fill="FFFFFF"/>
          <w:lang w:val="en-AU" w:eastAsia="en-US"/>
        </w:rPr>
        <w:t>series.  Since 2005 Peter has worked with Friends of the Earth Adelaide in</w:t>
      </w:r>
      <w:r w:rsidRPr="00340166">
        <w:rPr>
          <w:rFonts w:asciiTheme="majorHAnsi" w:eastAsia="Times New Roman" w:hAnsiTheme="majorHAnsi" w:cs="Times New Roman"/>
          <w:color w:val="000000"/>
          <w:szCs w:val="22"/>
          <w:lang w:val="en-AU" w:eastAsia="en-US"/>
        </w:rPr>
        <w:t xml:space="preserve"> </w:t>
      </w:r>
      <w:r w:rsidRPr="00340166">
        <w:rPr>
          <w:rFonts w:asciiTheme="majorHAnsi" w:eastAsia="Times New Roman" w:hAnsiTheme="majorHAnsi" w:cs="Times New Roman"/>
          <w:color w:val="000000"/>
          <w:szCs w:val="22"/>
          <w:shd w:val="clear" w:color="auto" w:fill="FFFFFF"/>
          <w:lang w:val="en-AU" w:eastAsia="en-US"/>
        </w:rPr>
        <w:t>the Clean Futures Collective. Peter also sits on the Ethics Specialist Group</w:t>
      </w:r>
      <w:r w:rsidRPr="00340166">
        <w:rPr>
          <w:rFonts w:asciiTheme="majorHAnsi" w:eastAsia="Times New Roman" w:hAnsiTheme="majorHAnsi" w:cs="Times New Roman"/>
          <w:color w:val="000000"/>
          <w:szCs w:val="22"/>
          <w:lang w:val="en-AU" w:eastAsia="en-US"/>
        </w:rPr>
        <w:t xml:space="preserve"> </w:t>
      </w:r>
      <w:r w:rsidRPr="00340166">
        <w:rPr>
          <w:rFonts w:asciiTheme="majorHAnsi" w:eastAsia="Times New Roman" w:hAnsiTheme="majorHAnsi" w:cs="Times New Roman"/>
          <w:color w:val="000000"/>
          <w:szCs w:val="22"/>
          <w:shd w:val="clear" w:color="auto" w:fill="FFFFFF"/>
          <w:lang w:val="en-AU" w:eastAsia="en-US"/>
        </w:rPr>
        <w:t>of the International Union for the Conservation of Nature and on the</w:t>
      </w:r>
      <w:r w:rsidRPr="00340166">
        <w:rPr>
          <w:rFonts w:asciiTheme="majorHAnsi" w:eastAsia="Times New Roman" w:hAnsiTheme="majorHAnsi" w:cs="Times New Roman"/>
          <w:color w:val="000000"/>
          <w:szCs w:val="22"/>
          <w:lang w:val="en-AU" w:eastAsia="en-US"/>
        </w:rPr>
        <w:t xml:space="preserve"> </w:t>
      </w:r>
      <w:r w:rsidRPr="00340166">
        <w:rPr>
          <w:rFonts w:asciiTheme="majorHAnsi" w:eastAsia="Times New Roman" w:hAnsiTheme="majorHAnsi" w:cs="Times New Roman"/>
          <w:color w:val="000000"/>
          <w:szCs w:val="22"/>
          <w:shd w:val="clear" w:color="auto" w:fill="FFFFFF"/>
          <w:lang w:val="en-AU" w:eastAsia="en-US"/>
        </w:rPr>
        <w:t>management committee of the Environmental Defenders Office (SA). Peter lives</w:t>
      </w:r>
      <w:r w:rsidRPr="00340166">
        <w:rPr>
          <w:rFonts w:asciiTheme="majorHAnsi" w:eastAsia="Times New Roman" w:hAnsiTheme="majorHAnsi" w:cs="Times New Roman"/>
          <w:color w:val="000000"/>
          <w:szCs w:val="22"/>
          <w:lang w:val="en-AU" w:eastAsia="en-US"/>
        </w:rPr>
        <w:t xml:space="preserve"> </w:t>
      </w:r>
      <w:r w:rsidRPr="00340166">
        <w:rPr>
          <w:rFonts w:asciiTheme="majorHAnsi" w:eastAsia="Times New Roman" w:hAnsiTheme="majorHAnsi" w:cs="Times New Roman"/>
          <w:color w:val="000000"/>
          <w:szCs w:val="22"/>
          <w:shd w:val="clear" w:color="auto" w:fill="FFFFFF"/>
          <w:lang w:val="en-AU" w:eastAsia="en-US"/>
        </w:rPr>
        <w:t>in the Adelaide plains with his beautiful wife, dancing daughter and baby</w:t>
      </w:r>
      <w:r w:rsidRPr="00340166">
        <w:rPr>
          <w:rFonts w:asciiTheme="majorHAnsi" w:eastAsia="Times New Roman" w:hAnsiTheme="majorHAnsi" w:cs="Times New Roman"/>
          <w:color w:val="000000"/>
          <w:szCs w:val="22"/>
          <w:lang w:val="en-AU" w:eastAsia="en-US"/>
        </w:rPr>
        <w:t xml:space="preserve"> </w:t>
      </w:r>
      <w:r w:rsidRPr="00340166">
        <w:rPr>
          <w:rFonts w:asciiTheme="majorHAnsi" w:eastAsia="Times New Roman" w:hAnsiTheme="majorHAnsi" w:cs="Times New Roman"/>
          <w:color w:val="000000"/>
          <w:sz w:val="22"/>
          <w:szCs w:val="22"/>
          <w:shd w:val="clear" w:color="auto" w:fill="FFFFFF"/>
          <w:lang w:val="en-AU" w:eastAsia="en-US"/>
        </w:rPr>
        <w:t>boy.</w:t>
      </w:r>
    </w:p>
    <w:p w14:paraId="1A48BC1C" w14:textId="77777777" w:rsidR="00340166" w:rsidRPr="00340166" w:rsidRDefault="00340166" w:rsidP="00372BB1">
      <w:pPr>
        <w:jc w:val="both"/>
        <w:rPr>
          <w:rFonts w:ascii="Calibri" w:hAnsi="Calibri"/>
          <w:b/>
        </w:rPr>
      </w:pPr>
    </w:p>
    <w:p w14:paraId="6B4123D2" w14:textId="0E848C46" w:rsidR="001A193A" w:rsidRDefault="001A193A" w:rsidP="00372BB1">
      <w:pPr>
        <w:jc w:val="both"/>
        <w:rPr>
          <w:rFonts w:ascii="Book Antiqua" w:hAnsi="Book Antiqua"/>
          <w:sz w:val="22"/>
        </w:rPr>
      </w:pPr>
    </w:p>
    <w:p w14:paraId="2DE444EF" w14:textId="77777777" w:rsidR="001A193A" w:rsidRPr="001A193A" w:rsidRDefault="001A193A" w:rsidP="001A193A">
      <w:pPr>
        <w:rPr>
          <w:rFonts w:ascii="Book Antiqua" w:hAnsi="Book Antiqua"/>
          <w:sz w:val="22"/>
        </w:rPr>
      </w:pPr>
    </w:p>
    <w:p w14:paraId="7AEE65EF" w14:textId="77777777" w:rsidR="001A193A" w:rsidRPr="001A193A" w:rsidRDefault="001A193A" w:rsidP="001A193A">
      <w:pPr>
        <w:rPr>
          <w:rFonts w:ascii="Book Antiqua" w:hAnsi="Book Antiqua"/>
          <w:sz w:val="22"/>
        </w:rPr>
      </w:pPr>
    </w:p>
    <w:p w14:paraId="1943B2AD" w14:textId="77777777" w:rsidR="001A193A" w:rsidRPr="001A193A" w:rsidRDefault="001A193A" w:rsidP="001A193A">
      <w:pPr>
        <w:rPr>
          <w:rFonts w:ascii="Book Antiqua" w:hAnsi="Book Antiqua"/>
          <w:sz w:val="22"/>
        </w:rPr>
      </w:pPr>
    </w:p>
    <w:p w14:paraId="52EDBE43" w14:textId="77777777" w:rsidR="001A193A" w:rsidRPr="001A193A" w:rsidRDefault="001A193A" w:rsidP="001A193A">
      <w:pPr>
        <w:rPr>
          <w:rFonts w:ascii="Book Antiqua" w:hAnsi="Book Antiqua"/>
          <w:sz w:val="22"/>
        </w:rPr>
      </w:pPr>
    </w:p>
    <w:p w14:paraId="3E4BFFF1" w14:textId="77777777" w:rsidR="001A193A" w:rsidRPr="001A193A" w:rsidRDefault="001A193A" w:rsidP="001A193A">
      <w:pPr>
        <w:rPr>
          <w:rFonts w:ascii="Book Antiqua" w:hAnsi="Book Antiqua"/>
          <w:sz w:val="22"/>
        </w:rPr>
      </w:pPr>
    </w:p>
    <w:p w14:paraId="04AEF4D3" w14:textId="77777777" w:rsidR="001A193A" w:rsidRPr="001A193A" w:rsidRDefault="001A193A" w:rsidP="001A193A">
      <w:pPr>
        <w:rPr>
          <w:rFonts w:ascii="Book Antiqua" w:hAnsi="Book Antiqua"/>
          <w:sz w:val="22"/>
        </w:rPr>
      </w:pPr>
    </w:p>
    <w:p w14:paraId="7379EEE8" w14:textId="77777777" w:rsidR="001A193A" w:rsidRPr="001A193A" w:rsidRDefault="001A193A" w:rsidP="001A193A">
      <w:pPr>
        <w:rPr>
          <w:rFonts w:ascii="Book Antiqua" w:hAnsi="Book Antiqua"/>
          <w:sz w:val="22"/>
        </w:rPr>
      </w:pPr>
    </w:p>
    <w:p w14:paraId="0E06202A" w14:textId="27CF23EF" w:rsidR="001A193A" w:rsidRDefault="001A193A" w:rsidP="001A193A">
      <w:pPr>
        <w:rPr>
          <w:rFonts w:ascii="Book Antiqua" w:hAnsi="Book Antiqua"/>
          <w:sz w:val="22"/>
        </w:rPr>
      </w:pPr>
    </w:p>
    <w:p w14:paraId="50A23FCC" w14:textId="77777777" w:rsidR="007E00B7" w:rsidRPr="001A193A" w:rsidRDefault="007E00B7" w:rsidP="001A193A">
      <w:pPr>
        <w:jc w:val="center"/>
        <w:rPr>
          <w:rFonts w:ascii="Book Antiqua" w:hAnsi="Book Antiqua"/>
          <w:sz w:val="22"/>
        </w:rPr>
      </w:pPr>
    </w:p>
    <w:sectPr w:rsidR="007E00B7" w:rsidRPr="001A193A" w:rsidSect="00372BB1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42D75" w14:textId="77777777" w:rsidR="007E00B7" w:rsidRDefault="007E00B7" w:rsidP="007E00B7">
      <w:r>
        <w:separator/>
      </w:r>
    </w:p>
  </w:endnote>
  <w:endnote w:type="continuationSeparator" w:id="0">
    <w:p w14:paraId="3C743B3F" w14:textId="77777777" w:rsidR="007E00B7" w:rsidRDefault="007E00B7" w:rsidP="007E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8150B" w14:textId="77777777" w:rsidR="007E00B7" w:rsidRDefault="007E00B7" w:rsidP="007E00B7">
      <w:r>
        <w:separator/>
      </w:r>
    </w:p>
  </w:footnote>
  <w:footnote w:type="continuationSeparator" w:id="0">
    <w:p w14:paraId="22419925" w14:textId="77777777" w:rsidR="007E00B7" w:rsidRDefault="007E00B7" w:rsidP="007E0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B1"/>
    <w:rsid w:val="001310E6"/>
    <w:rsid w:val="0014343D"/>
    <w:rsid w:val="001522DC"/>
    <w:rsid w:val="001A193A"/>
    <w:rsid w:val="00340166"/>
    <w:rsid w:val="00372BB1"/>
    <w:rsid w:val="003E28C7"/>
    <w:rsid w:val="00795618"/>
    <w:rsid w:val="007E00B7"/>
    <w:rsid w:val="009621A8"/>
    <w:rsid w:val="00A862BB"/>
    <w:rsid w:val="00B34B43"/>
    <w:rsid w:val="00C66D91"/>
    <w:rsid w:val="00CA0C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A93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footnote text" w:uiPriority="99"/>
    <w:lsdException w:name="footnote reference" w:uiPriority="99"/>
    <w:lsdException w:name="Hyperlink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84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4D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7E00B7"/>
  </w:style>
  <w:style w:type="character" w:customStyle="1" w:styleId="FootnoteTextChar">
    <w:name w:val="Footnote Text Char"/>
    <w:basedOn w:val="DefaultParagraphFont"/>
    <w:link w:val="FootnoteText"/>
    <w:uiPriority w:val="99"/>
    <w:rsid w:val="007E00B7"/>
    <w:rPr>
      <w:rFonts w:eastAsiaTheme="minorEastAsia"/>
    </w:rPr>
  </w:style>
  <w:style w:type="character" w:styleId="FootnoteReference">
    <w:name w:val="footnote reference"/>
    <w:basedOn w:val="DefaultParagraphFont"/>
    <w:uiPriority w:val="99"/>
    <w:unhideWhenUsed/>
    <w:rsid w:val="007E00B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E00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footnote text" w:uiPriority="99"/>
    <w:lsdException w:name="footnote reference" w:uiPriority="99"/>
    <w:lsdException w:name="Hyperlink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84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4D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7E00B7"/>
  </w:style>
  <w:style w:type="character" w:customStyle="1" w:styleId="FootnoteTextChar">
    <w:name w:val="Footnote Text Char"/>
    <w:basedOn w:val="DefaultParagraphFont"/>
    <w:link w:val="FootnoteText"/>
    <w:uiPriority w:val="99"/>
    <w:rsid w:val="007E00B7"/>
    <w:rPr>
      <w:rFonts w:eastAsiaTheme="minorEastAsia"/>
    </w:rPr>
  </w:style>
  <w:style w:type="character" w:styleId="FootnoteReference">
    <w:name w:val="footnote reference"/>
    <w:basedOn w:val="DefaultParagraphFont"/>
    <w:uiPriority w:val="99"/>
    <w:unhideWhenUsed/>
    <w:rsid w:val="007E00B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E0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1831</Characters>
  <Application>Microsoft Macintosh Word</Application>
  <DocSecurity>0</DocSecurity>
  <Lines>15</Lines>
  <Paragraphs>4</Paragraphs>
  <ScaleCrop>false</ScaleCrop>
  <Company>University of Adelaide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D. Burdon</dc:creator>
  <cp:keywords/>
  <cp:lastModifiedBy>Sarah de Wit</cp:lastModifiedBy>
  <cp:revision>5</cp:revision>
  <dcterms:created xsi:type="dcterms:W3CDTF">2013-09-10T10:15:00Z</dcterms:created>
  <dcterms:modified xsi:type="dcterms:W3CDTF">2013-09-11T09:16:00Z</dcterms:modified>
</cp:coreProperties>
</file>